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904D50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6E1460" w:rsidRDefault="006E1460" w:rsidP="007F3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AD2" w:rsidRPr="00A655D8" w:rsidRDefault="00F65AD2" w:rsidP="00F65AD2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F65AD2" w:rsidRPr="00A655D8" w:rsidRDefault="00F65AD2" w:rsidP="00F65AD2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Литературный работник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очно-заочная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119"/>
        <w:gridCol w:w="3260"/>
        <w:gridCol w:w="3544"/>
        <w:gridCol w:w="2693"/>
      </w:tblGrid>
      <w:tr w:rsidR="00F65AD2" w:rsidRPr="00890A3F" w:rsidTr="00F65AD2">
        <w:tc>
          <w:tcPr>
            <w:tcW w:w="993" w:type="dxa"/>
          </w:tcPr>
          <w:p w:rsidR="00F65AD2" w:rsidRPr="00A655D8" w:rsidRDefault="00F65AD2" w:rsidP="00F65A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559" w:type="dxa"/>
          </w:tcPr>
          <w:p w:rsidR="00F65AD2" w:rsidRPr="00A655D8" w:rsidRDefault="00F65AD2" w:rsidP="00F65A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3119" w:type="dxa"/>
          </w:tcPr>
          <w:p w:rsidR="00F65AD2" w:rsidRPr="00A655D8" w:rsidRDefault="00F65AD2" w:rsidP="00F65AD2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260" w:type="dxa"/>
          </w:tcPr>
          <w:p w:rsidR="00F65AD2" w:rsidRPr="00A655D8" w:rsidRDefault="00F65AD2" w:rsidP="00F65AD2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3544" w:type="dxa"/>
          </w:tcPr>
          <w:p w:rsidR="00F65AD2" w:rsidRPr="00A655D8" w:rsidRDefault="00F65AD2" w:rsidP="00F65AD2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693" w:type="dxa"/>
          </w:tcPr>
          <w:p w:rsidR="00F65AD2" w:rsidRPr="00A655D8" w:rsidRDefault="00F65AD2" w:rsidP="00F65AD2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F65AD2" w:rsidRPr="00890A3F" w:rsidTr="00F65AD2">
        <w:trPr>
          <w:trHeight w:val="474"/>
        </w:trPr>
        <w:tc>
          <w:tcPr>
            <w:tcW w:w="993" w:type="dxa"/>
          </w:tcPr>
          <w:p w:rsidR="00F65AD2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52.05.04</w:t>
            </w:r>
          </w:p>
        </w:tc>
        <w:tc>
          <w:tcPr>
            <w:tcW w:w="1559" w:type="dxa"/>
          </w:tcPr>
          <w:p w:rsidR="00F65AD2" w:rsidRPr="00890A3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Литературное творчество</w:t>
            </w:r>
          </w:p>
        </w:tc>
        <w:tc>
          <w:tcPr>
            <w:tcW w:w="12616" w:type="dxa"/>
            <w:gridSpan w:val="4"/>
          </w:tcPr>
          <w:p w:rsidR="00F65AD2" w:rsidRPr="00890A3F" w:rsidRDefault="00F65AD2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F65AD2" w:rsidRPr="00F65AD2" w:rsidTr="00F65AD2">
        <w:trPr>
          <w:trHeight w:val="34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</w:t>
            </w:r>
            <w:bookmarkStart w:id="1" w:name="_GoBack"/>
            <w:bookmarkEnd w:id="1"/>
            <w:r w:rsidRPr="00AE73B4">
              <w:rPr>
                <w:rFonts w:ascii="Times New Roman" w:hAnsi="Times New Roman"/>
                <w:sz w:val="20"/>
                <w:szCs w:val="20"/>
              </w:rPr>
              <w:t>валидной коляски)</w:t>
            </w:r>
          </w:p>
        </w:tc>
      </w:tr>
      <w:tr w:rsidR="00F65AD2" w:rsidRPr="00D40F6E" w:rsidTr="00F65AD2">
        <w:trPr>
          <w:trHeight w:val="34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29454F" w:rsidTr="00F65AD2">
        <w:trPr>
          <w:trHeight w:val="690"/>
        </w:trPr>
        <w:tc>
          <w:tcPr>
            <w:tcW w:w="993" w:type="dxa"/>
            <w:vMerge/>
          </w:tcPr>
          <w:p w:rsidR="00F65AD2" w:rsidRPr="00530256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30256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30256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14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Pr="00CC1A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CC1A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530256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30256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30256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8C7E79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философии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Российской Федерации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D40F6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D40F6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FD0368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художественного творчества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370C22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70C22" w:rsidTr="00F65AD2">
        <w:trPr>
          <w:trHeight w:val="690"/>
        </w:trPr>
        <w:tc>
          <w:tcPr>
            <w:tcW w:w="9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70C2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70C22" w:rsidTr="00F65AD2">
        <w:trPr>
          <w:trHeight w:val="690"/>
        </w:trPr>
        <w:tc>
          <w:tcPr>
            <w:tcW w:w="9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70C2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70C22" w:rsidTr="00F65AD2">
        <w:trPr>
          <w:trHeight w:val="690"/>
        </w:trPr>
        <w:tc>
          <w:tcPr>
            <w:tcW w:w="9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70C2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70C22" w:rsidTr="00F65AD2">
        <w:trPr>
          <w:trHeight w:val="690"/>
        </w:trPr>
        <w:tc>
          <w:tcPr>
            <w:tcW w:w="9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70C2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370C2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46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46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6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6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6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6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7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116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11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11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ноутбук для преподавателя, компьютеры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11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11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Риторика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религии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D0368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Детская литература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D40F6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15257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15257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3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562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62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408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408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34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AE73B4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F65AD2" w:rsidRPr="008C7E79" w:rsidTr="00F65AD2">
        <w:trPr>
          <w:trHeight w:val="34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доска, мультимедиа-проектор, экран, компьютер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34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34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34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34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408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языкознание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CD7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3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языкознание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C8354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C8354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C8354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C8354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C8354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7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Современный русский литературный язык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7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73E6B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73E6B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73E6B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73E6B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73E6B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3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Теоретическая стилистика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2835B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2835B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2835B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2835B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2835B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8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 по орфографии и пунктуации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36569D" w:rsidTr="00F65AD2">
        <w:trPr>
          <w:trHeight w:val="7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6569D" w:rsidTr="00F65AD2">
        <w:trPr>
          <w:trHeight w:val="77"/>
        </w:trPr>
        <w:tc>
          <w:tcPr>
            <w:tcW w:w="9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6569D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6569D" w:rsidTr="00F65AD2">
        <w:trPr>
          <w:trHeight w:val="77"/>
        </w:trPr>
        <w:tc>
          <w:tcPr>
            <w:tcW w:w="9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6569D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6569D" w:rsidTr="00F65AD2">
        <w:trPr>
          <w:trHeight w:val="77"/>
        </w:trPr>
        <w:tc>
          <w:tcPr>
            <w:tcW w:w="9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6569D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36569D" w:rsidTr="00F65AD2">
        <w:trPr>
          <w:trHeight w:val="77"/>
        </w:trPr>
        <w:tc>
          <w:tcPr>
            <w:tcW w:w="9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36569D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36569D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02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Историческая грамматика русского языка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7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литературного языка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7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57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Старославянский язык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51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1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1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1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51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Диалектология русского языка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AE73B4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709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славянскую филологию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709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548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стилистика и редактирование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AE73B4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мастерство (проза, поэзия, драма)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Семинар по современной русской литературе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</w:t>
            </w:r>
            <w:r w:rsidRPr="00AE73B4">
              <w:rPr>
                <w:rFonts w:ascii="Times New Roman" w:hAnsi="Times New Roman"/>
                <w:sz w:val="20"/>
                <w:szCs w:val="20"/>
              </w:rPr>
              <w:lastRenderedPageBreak/>
              <w:t>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доска, мультимедиа-проектор, экран, компьютер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стихосложения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прозы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5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драмы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115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AE73B4">
              <w:rPr>
                <w:rFonts w:ascii="Times New Roman" w:hAnsi="Times New Roman"/>
                <w:sz w:val="20"/>
              </w:rPr>
              <w:t>частично</w:t>
            </w:r>
            <w:r w:rsidRPr="00AE73B4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  <w:p w:rsidR="00F65AD2" w:rsidRPr="007F3CD7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19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7F3CD7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693" w:type="dxa"/>
            <w:vMerge/>
          </w:tcPr>
          <w:p w:rsidR="00F65AD2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B537C4" w:rsidTr="00F65AD2">
        <w:trPr>
          <w:trHeight w:val="690"/>
        </w:trPr>
        <w:tc>
          <w:tcPr>
            <w:tcW w:w="993" w:type="dxa"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AD2" w:rsidRDefault="00F65AD2" w:rsidP="002609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  <w:p w:rsidR="00F65AD2" w:rsidRPr="009D10E0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(Общежитие, ул. 8 марта, 50)</w:t>
            </w:r>
          </w:p>
        </w:tc>
        <w:tc>
          <w:tcPr>
            <w:tcW w:w="3544" w:type="dxa"/>
          </w:tcPr>
          <w:p w:rsidR="00F65AD2" w:rsidRPr="009D10E0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игры в настольный теннис, шахматы, спортивные мячи</w:t>
            </w:r>
          </w:p>
        </w:tc>
        <w:tc>
          <w:tcPr>
            <w:tcW w:w="2693" w:type="dxa"/>
          </w:tcPr>
          <w:p w:rsidR="00F65AD2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16" w:type="dxa"/>
            <w:gridSpan w:val="4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Правоведение. Авторское право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E70799">
              <w:rPr>
                <w:rFonts w:ascii="Times New Roman" w:hAnsi="Times New Roman"/>
                <w:sz w:val="20"/>
              </w:rPr>
              <w:t>частично</w:t>
            </w:r>
            <w:r w:rsidRPr="00E7079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Издательское дело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E70799">
              <w:rPr>
                <w:rFonts w:ascii="Times New Roman" w:hAnsi="Times New Roman"/>
                <w:sz w:val="20"/>
              </w:rPr>
              <w:t>частично</w:t>
            </w:r>
            <w:r w:rsidRPr="00E7079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8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литературной критики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lastRenderedPageBreak/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E70799">
              <w:rPr>
                <w:rFonts w:ascii="Times New Roman" w:hAnsi="Times New Roman"/>
                <w:sz w:val="20"/>
              </w:rPr>
              <w:t>частично</w:t>
            </w:r>
            <w:r w:rsidRPr="00E7079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81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литературной критики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E70799">
              <w:rPr>
                <w:rFonts w:ascii="Times New Roman" w:hAnsi="Times New Roman"/>
                <w:sz w:val="20"/>
              </w:rPr>
              <w:t>частично</w:t>
            </w:r>
            <w:r w:rsidRPr="00E70799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81"/>
        </w:trPr>
        <w:tc>
          <w:tcPr>
            <w:tcW w:w="993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A93BAC" w:rsidRDefault="00F65AD2" w:rsidP="00A93B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1"/>
        </w:trPr>
        <w:tc>
          <w:tcPr>
            <w:tcW w:w="993" w:type="dxa"/>
            <w:vMerge/>
          </w:tcPr>
          <w:p w:rsidR="00F65AD2" w:rsidRPr="007F319E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1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1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1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</w:tcPr>
          <w:p w:rsidR="00F65AD2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16" w:type="dxa"/>
            <w:gridSpan w:val="4"/>
          </w:tcPr>
          <w:p w:rsidR="00F65AD2" w:rsidRPr="0029454F" w:rsidRDefault="00F65AD2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F65AD2" w:rsidRPr="00F65AD2" w:rsidTr="00F65AD2">
        <w:trPr>
          <w:trHeight w:val="69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</w:t>
            </w:r>
            <w:r w:rsidRPr="001301FC">
              <w:rPr>
                <w:rFonts w:ascii="Times New Roman" w:hAnsi="Times New Roman"/>
                <w:sz w:val="20"/>
                <w:szCs w:val="20"/>
              </w:rPr>
              <w:lastRenderedPageBreak/>
              <w:t>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66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3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организации эстрадных и праздничных представлений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5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7F319E" w:rsidTr="00F65AD2">
        <w:trPr>
          <w:trHeight w:val="57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7F319E" w:rsidTr="00F65AD2">
        <w:trPr>
          <w:trHeight w:val="57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7F319E" w:rsidTr="00F65AD2">
        <w:trPr>
          <w:trHeight w:val="57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7F319E" w:rsidTr="00F65AD2">
        <w:trPr>
          <w:trHeight w:val="57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отечественного и зарубежного кино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455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8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Современный кинематограф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77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кинодраматургии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7F319E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7F319E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7F319E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065BC3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690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Pr="009D10E0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 кино и телевидения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204, 303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1301FC">
              <w:rPr>
                <w:rFonts w:ascii="Times New Roman" w:hAnsi="Times New Roman"/>
                <w:sz w:val="20"/>
              </w:rPr>
              <w:t>частично</w:t>
            </w:r>
            <w:r w:rsidRPr="001301FC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065BC3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065BC3" w:rsidTr="00F65AD2">
        <w:trPr>
          <w:trHeight w:val="690"/>
        </w:trPr>
        <w:tc>
          <w:tcPr>
            <w:tcW w:w="993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065BC3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065BC3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7F31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7F31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065BC3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16" w:type="dxa"/>
            <w:gridSpan w:val="4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F65AD2" w:rsidRPr="00F65AD2" w:rsidTr="00F65AD2">
        <w:trPr>
          <w:trHeight w:val="102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Учебная практика (практика по получению первичных профессиональных умений и навыков, стационарная)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4C3983">
              <w:rPr>
                <w:rFonts w:ascii="Times New Roman" w:hAnsi="Times New Roman"/>
                <w:sz w:val="20"/>
              </w:rPr>
              <w:t>частично</w:t>
            </w:r>
            <w:r w:rsidRPr="004C398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98"/>
        </w:trPr>
        <w:tc>
          <w:tcPr>
            <w:tcW w:w="993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117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Производственная практика (технологическая, стационарная/выездная)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4C3983">
              <w:rPr>
                <w:rFonts w:ascii="Times New Roman" w:hAnsi="Times New Roman"/>
                <w:sz w:val="20"/>
              </w:rPr>
              <w:t>частично</w:t>
            </w:r>
            <w:r w:rsidRPr="004C398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591005" w:rsidTr="00F65AD2">
        <w:trPr>
          <w:trHeight w:val="114"/>
        </w:trPr>
        <w:tc>
          <w:tcPr>
            <w:tcW w:w="9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Литературно-художественный журнал «Урал»</w:t>
            </w:r>
          </w:p>
        </w:tc>
        <w:tc>
          <w:tcPr>
            <w:tcW w:w="3544" w:type="dxa"/>
          </w:tcPr>
          <w:p w:rsidR="00F65AD2" w:rsidRPr="00591005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базы практики</w:t>
            </w:r>
          </w:p>
        </w:tc>
        <w:tc>
          <w:tcPr>
            <w:tcW w:w="2693" w:type="dxa"/>
            <w:vMerge/>
          </w:tcPr>
          <w:p w:rsidR="00F65AD2" w:rsidRPr="00591005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F65AD2" w:rsidTr="00F65AD2">
        <w:trPr>
          <w:trHeight w:val="88"/>
        </w:trPr>
        <w:tc>
          <w:tcPr>
            <w:tcW w:w="993" w:type="dxa"/>
            <w:vMerge w:val="restart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65AD2" w:rsidRPr="009D10E0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AD2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 w:rsidRPr="00591005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260" w:type="dxa"/>
          </w:tcPr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204</w:t>
            </w:r>
          </w:p>
          <w:p w:rsidR="00F65AD2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0F6E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F65A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F65A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учебные столы, стулья</w:t>
            </w:r>
          </w:p>
        </w:tc>
        <w:tc>
          <w:tcPr>
            <w:tcW w:w="2693" w:type="dxa"/>
            <w:vMerge w:val="restart"/>
          </w:tcPr>
          <w:p w:rsidR="00F65AD2" w:rsidRDefault="00F65AD2" w:rsidP="00F65AD2">
            <w:r w:rsidRPr="004C3983">
              <w:rPr>
                <w:rFonts w:ascii="Times New Roman" w:hAnsi="Times New Roman"/>
                <w:sz w:val="20"/>
              </w:rPr>
              <w:t>частично</w:t>
            </w:r>
            <w:r w:rsidRPr="004C3983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P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P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Pr="00890A3F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890A3F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544" w:type="dxa"/>
          </w:tcPr>
          <w:p w:rsidR="00F65AD2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86"/>
        </w:trPr>
        <w:tc>
          <w:tcPr>
            <w:tcW w:w="993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Литературно-художественный журнал «Урал»</w:t>
            </w: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5AD2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5AD2" w:rsidRPr="00591005" w:rsidRDefault="00F65AD2" w:rsidP="000E3E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65AD2" w:rsidRPr="00591005" w:rsidRDefault="00F65AD2" w:rsidP="000E3E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базы практики</w:t>
            </w:r>
          </w:p>
        </w:tc>
        <w:tc>
          <w:tcPr>
            <w:tcW w:w="2693" w:type="dxa"/>
            <w:vMerge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5AD2" w:rsidRPr="008C7E79" w:rsidTr="00F65AD2">
        <w:trPr>
          <w:trHeight w:val="408"/>
        </w:trPr>
        <w:tc>
          <w:tcPr>
            <w:tcW w:w="993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Pr="0029454F" w:rsidRDefault="00F65AD2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16" w:type="dxa"/>
            <w:gridSpan w:val="4"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F65AD2" w:rsidRPr="00F65AD2" w:rsidTr="00F65AD2">
        <w:trPr>
          <w:trHeight w:val="3178"/>
        </w:trPr>
        <w:tc>
          <w:tcPr>
            <w:tcW w:w="993" w:type="dxa"/>
          </w:tcPr>
          <w:p w:rsidR="00F65AD2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AD2" w:rsidRDefault="00F65AD2" w:rsidP="009D10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260" w:type="dxa"/>
          </w:tcPr>
          <w:p w:rsidR="00F65AD2" w:rsidRPr="009D10E0" w:rsidRDefault="00F65AD2" w:rsidP="002A7D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</w:tc>
        <w:tc>
          <w:tcPr>
            <w:tcW w:w="3544" w:type="dxa"/>
          </w:tcPr>
          <w:p w:rsidR="00F65AD2" w:rsidRPr="009D10E0" w:rsidRDefault="00F65AD2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693" w:type="dxa"/>
          </w:tcPr>
          <w:p w:rsidR="00F65AD2" w:rsidRPr="00F65AD2" w:rsidRDefault="00F65AD2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</w:tbl>
    <w:p w:rsidR="009D10E0" w:rsidRPr="00F65AD2" w:rsidRDefault="009D10E0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A3F" w:rsidSect="00B364F1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76" w:rsidRDefault="00611076" w:rsidP="00890A3F">
      <w:pPr>
        <w:spacing w:after="0" w:line="240" w:lineRule="auto"/>
      </w:pPr>
      <w:r>
        <w:separator/>
      </w:r>
    </w:p>
  </w:endnote>
  <w:endnote w:type="continuationSeparator" w:id="0">
    <w:p w:rsidR="00611076" w:rsidRDefault="00611076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043752"/>
      <w:docPartObj>
        <w:docPartGallery w:val="Page Numbers (Bottom of Page)"/>
        <w:docPartUnique/>
      </w:docPartObj>
    </w:sdtPr>
    <w:sdtEndPr/>
    <w:sdtContent>
      <w:p w:rsidR="00530256" w:rsidRDefault="0053025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AD2">
          <w:rPr>
            <w:noProof/>
          </w:rPr>
          <w:t>22</w:t>
        </w:r>
        <w:r>
          <w:fldChar w:fldCharType="end"/>
        </w:r>
      </w:p>
    </w:sdtContent>
  </w:sdt>
  <w:p w:rsidR="00530256" w:rsidRDefault="005302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76" w:rsidRDefault="00611076" w:rsidP="00890A3F">
      <w:pPr>
        <w:spacing w:after="0" w:line="240" w:lineRule="auto"/>
      </w:pPr>
      <w:r>
        <w:separator/>
      </w:r>
    </w:p>
  </w:footnote>
  <w:footnote w:type="continuationSeparator" w:id="0">
    <w:p w:rsidR="00611076" w:rsidRDefault="00611076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5BC3"/>
    <w:rsid w:val="00123595"/>
    <w:rsid w:val="001450B0"/>
    <w:rsid w:val="0015257E"/>
    <w:rsid w:val="001572FC"/>
    <w:rsid w:val="00195EB0"/>
    <w:rsid w:val="001A2ECE"/>
    <w:rsid w:val="001C1253"/>
    <w:rsid w:val="00214AE3"/>
    <w:rsid w:val="00231659"/>
    <w:rsid w:val="002609D0"/>
    <w:rsid w:val="00271691"/>
    <w:rsid w:val="002835BD"/>
    <w:rsid w:val="0029454F"/>
    <w:rsid w:val="002A603B"/>
    <w:rsid w:val="002A7D74"/>
    <w:rsid w:val="002C27C6"/>
    <w:rsid w:val="002C472A"/>
    <w:rsid w:val="002F689D"/>
    <w:rsid w:val="003103AB"/>
    <w:rsid w:val="00325C79"/>
    <w:rsid w:val="00361F52"/>
    <w:rsid w:val="0036569D"/>
    <w:rsid w:val="00370C22"/>
    <w:rsid w:val="003C6FDD"/>
    <w:rsid w:val="0040125D"/>
    <w:rsid w:val="004C0E83"/>
    <w:rsid w:val="004E7780"/>
    <w:rsid w:val="004F23DF"/>
    <w:rsid w:val="00530256"/>
    <w:rsid w:val="00541FF8"/>
    <w:rsid w:val="00591005"/>
    <w:rsid w:val="00611076"/>
    <w:rsid w:val="00612551"/>
    <w:rsid w:val="006B39B8"/>
    <w:rsid w:val="006D4794"/>
    <w:rsid w:val="006E0526"/>
    <w:rsid w:val="006E1460"/>
    <w:rsid w:val="0071296F"/>
    <w:rsid w:val="00757605"/>
    <w:rsid w:val="007C7276"/>
    <w:rsid w:val="007F319E"/>
    <w:rsid w:val="007F3CD7"/>
    <w:rsid w:val="007F5892"/>
    <w:rsid w:val="0081006C"/>
    <w:rsid w:val="008562D7"/>
    <w:rsid w:val="00890A3F"/>
    <w:rsid w:val="008C7E79"/>
    <w:rsid w:val="00904D50"/>
    <w:rsid w:val="00973E6B"/>
    <w:rsid w:val="00974B45"/>
    <w:rsid w:val="009D10E0"/>
    <w:rsid w:val="00A93BAC"/>
    <w:rsid w:val="00AB08BE"/>
    <w:rsid w:val="00B364F1"/>
    <w:rsid w:val="00B537C4"/>
    <w:rsid w:val="00C0086E"/>
    <w:rsid w:val="00C35D91"/>
    <w:rsid w:val="00C6560C"/>
    <w:rsid w:val="00C83543"/>
    <w:rsid w:val="00CA3E4E"/>
    <w:rsid w:val="00CC1A05"/>
    <w:rsid w:val="00CF2EDA"/>
    <w:rsid w:val="00D40F6E"/>
    <w:rsid w:val="00E64321"/>
    <w:rsid w:val="00EB1EF6"/>
    <w:rsid w:val="00EB36C4"/>
    <w:rsid w:val="00F65AD2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B2A62-6EDE-4DB7-9388-5C5366E1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3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0256"/>
  </w:style>
  <w:style w:type="paragraph" w:styleId="ab">
    <w:name w:val="footer"/>
    <w:basedOn w:val="a"/>
    <w:link w:val="ac"/>
    <w:uiPriority w:val="99"/>
    <w:unhideWhenUsed/>
    <w:rsid w:val="0053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7090-D280-4CF4-B145-14C38D3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7495</Words>
  <Characters>42726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2018-01-25T11:58:00Z</cp:lastPrinted>
  <dcterms:created xsi:type="dcterms:W3CDTF">2018-04-06T07:37:00Z</dcterms:created>
  <dcterms:modified xsi:type="dcterms:W3CDTF">2018-04-06T07:44:00Z</dcterms:modified>
</cp:coreProperties>
</file>